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2860E" w14:textId="2C69F63A" w:rsidR="00392FD5" w:rsidRPr="00A16E57" w:rsidRDefault="00392FD5" w:rsidP="00392FD5">
      <w:pPr>
        <w:shd w:val="clear" w:color="auto" w:fill="FFFFFF"/>
        <w:spacing w:after="120" w:line="240" w:lineRule="auto"/>
        <w:jc w:val="center"/>
        <w:outlineLvl w:val="1"/>
        <w:rPr>
          <w:rFonts w:ascii="Titillium Web" w:eastAsia="Times New Roman" w:hAnsi="Titillium Web" w:cs="Times New Roman"/>
          <w:b/>
          <w:bCs/>
          <w:color w:val="19191A"/>
          <w:kern w:val="0"/>
          <w:sz w:val="36"/>
          <w:szCs w:val="36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36"/>
          <w:szCs w:val="36"/>
          <w:lang w:eastAsia="it-IT"/>
          <w14:ligatures w14:val="none"/>
        </w:rPr>
        <w:t>OPEN</w:t>
      </w:r>
      <w:r w:rsidR="00EE4ACF">
        <w:rPr>
          <w:rFonts w:ascii="Titillium Web" w:eastAsia="Times New Roman" w:hAnsi="Titillium Web" w:cs="Times New Roman"/>
          <w:b/>
          <w:bCs/>
          <w:color w:val="19191A"/>
          <w:kern w:val="0"/>
          <w:sz w:val="36"/>
          <w:szCs w:val="36"/>
          <w:lang w:eastAsia="it-IT"/>
          <w14:ligatures w14:val="none"/>
        </w:rPr>
        <w:t xml:space="preserve"> </w:t>
      </w: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36"/>
          <w:szCs w:val="36"/>
          <w:lang w:eastAsia="it-IT"/>
          <w14:ligatures w14:val="none"/>
        </w:rPr>
        <w:t>DAY 2024 - 2025</w:t>
      </w:r>
    </w:p>
    <w:p w14:paraId="107D9FA8" w14:textId="1A4F1A49" w:rsidR="00392FD5" w:rsidRDefault="00392FD5" w:rsidP="00392FD5">
      <w:pPr>
        <w:shd w:val="clear" w:color="auto" w:fill="FFFFFF"/>
        <w:spacing w:after="120" w:line="240" w:lineRule="auto"/>
        <w:jc w:val="center"/>
        <w:outlineLvl w:val="3"/>
        <w:rPr>
          <w:rFonts w:ascii="Titillium Web" w:eastAsia="Times New Roman" w:hAnsi="Titillium Web" w:cs="Times New Roman"/>
          <w:b/>
          <w:bCs/>
          <w:color w:val="FF0000"/>
          <w:kern w:val="0"/>
          <w:sz w:val="36"/>
          <w:szCs w:val="36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FF0000"/>
          <w:kern w:val="0"/>
          <w:sz w:val="36"/>
          <w:szCs w:val="36"/>
          <w:lang w:eastAsia="it-IT"/>
          <w14:ligatures w14:val="none"/>
        </w:rPr>
        <w:t>IPSIA</w:t>
      </w:r>
      <w:r w:rsidRPr="00A16E57">
        <w:rPr>
          <w:rFonts w:ascii="Titillium Web" w:eastAsia="Times New Roman" w:hAnsi="Titillium Web" w:cs="Times New Roman"/>
          <w:b/>
          <w:bCs/>
          <w:color w:val="FF0000"/>
          <w:kern w:val="0"/>
          <w:sz w:val="36"/>
          <w:szCs w:val="36"/>
          <w:lang w:eastAsia="it-IT"/>
          <w14:ligatures w14:val="none"/>
        </w:rPr>
        <w:t xml:space="preserve"> "</w:t>
      </w:r>
      <w:r>
        <w:rPr>
          <w:rFonts w:ascii="Titillium Web" w:eastAsia="Times New Roman" w:hAnsi="Titillium Web" w:cs="Times New Roman"/>
          <w:b/>
          <w:bCs/>
          <w:color w:val="FF0000"/>
          <w:kern w:val="0"/>
          <w:sz w:val="36"/>
          <w:szCs w:val="36"/>
          <w:lang w:eastAsia="it-IT"/>
          <w14:ligatures w14:val="none"/>
        </w:rPr>
        <w:t>BELLINI</w:t>
      </w:r>
      <w:r w:rsidRPr="00A16E57">
        <w:rPr>
          <w:rFonts w:ascii="Titillium Web" w:eastAsia="Times New Roman" w:hAnsi="Titillium Web" w:cs="Times New Roman"/>
          <w:b/>
          <w:bCs/>
          <w:color w:val="FF0000"/>
          <w:kern w:val="0"/>
          <w:sz w:val="36"/>
          <w:szCs w:val="36"/>
          <w:lang w:eastAsia="it-IT"/>
          <w14:ligatures w14:val="none"/>
        </w:rPr>
        <w:t>"</w:t>
      </w:r>
    </w:p>
    <w:p w14:paraId="3EF67633" w14:textId="2D24CCA4" w:rsidR="00392FD5" w:rsidRPr="00447F45" w:rsidRDefault="00447F45" w:rsidP="00447F45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Carissimi genitori, ragazze e ragazzi, anche quest’anno è tempo di orientamento e il nostro Istituto ha predisposto per voi </w:t>
      </w: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TRE giornate di Open Day per l'indirizzo</w:t>
      </w:r>
      <w:r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 xml:space="preserve"> </w:t>
      </w: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professionale</w:t>
      </w: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. Incontri e attività, presso le nostre sedi, per approfondire l’offerta formativa, conoscere gli indirizzi di studio, incontrare docenti, studentesse e studenti che presenteranno laboratori, progetti, attività e sbocchi occupazionali, attraverso documenti, immagini e video, e che risponderanno alle vostre domande.</w:t>
      </w:r>
    </w:p>
    <w:p w14:paraId="10551A64" w14:textId="77777777" w:rsidR="00392FD5" w:rsidRPr="00A16E57" w:rsidRDefault="00392FD5" w:rsidP="00392FD5">
      <w:pPr>
        <w:shd w:val="clear" w:color="auto" w:fill="FFFFFF"/>
        <w:spacing w:after="120" w:line="240" w:lineRule="auto"/>
        <w:outlineLvl w:val="1"/>
        <w:rPr>
          <w:rFonts w:ascii="Titillium Web" w:eastAsia="Times New Roman" w:hAnsi="Titillium Web" w:cs="Times New Roman"/>
          <w:b/>
          <w:bCs/>
          <w:color w:val="19191A"/>
          <w:kern w:val="0"/>
          <w:sz w:val="36"/>
          <w:szCs w:val="36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36"/>
          <w:szCs w:val="36"/>
          <w:lang w:eastAsia="it-IT"/>
          <w14:ligatures w14:val="none"/>
        </w:rPr>
        <w:t>Per il settore PROFESSIONALE</w:t>
      </w:r>
    </w:p>
    <w:p w14:paraId="2BE227CD" w14:textId="77777777" w:rsidR="00392FD5" w:rsidRPr="00A16E57" w:rsidRDefault="00392FD5" w:rsidP="00392FD5">
      <w:pPr>
        <w:shd w:val="clear" w:color="auto" w:fill="FFFFFF"/>
        <w:spacing w:after="450" w:line="240" w:lineRule="auto"/>
        <w:outlineLvl w:val="2"/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ci vediamo in via Liguria, 19 a Novara</w:t>
      </w:r>
    </w:p>
    <w:p w14:paraId="60AD9D80" w14:textId="77777777" w:rsidR="00392FD5" w:rsidRPr="00392FD5" w:rsidRDefault="00392FD5" w:rsidP="00392FD5">
      <w:pPr>
        <w:shd w:val="clear" w:color="auto" w:fill="FFFFFF"/>
        <w:spacing w:after="100" w:afterAutospacing="1" w:line="240" w:lineRule="auto"/>
        <w:jc w:val="center"/>
        <w:rPr>
          <w:rFonts w:ascii="Titillium Web" w:eastAsia="Times New Roman" w:hAnsi="Titillium Web" w:cs="Times New Roman"/>
          <w:b/>
          <w:bCs/>
          <w:color w:val="800000"/>
          <w:kern w:val="0"/>
          <w:sz w:val="27"/>
          <w:szCs w:val="27"/>
          <w:u w:val="single"/>
          <w:lang w:eastAsia="it-IT"/>
          <w14:ligatures w14:val="none"/>
        </w:rPr>
      </w:pPr>
      <w:r w:rsidRPr="00392FD5">
        <w:rPr>
          <w:rFonts w:ascii="Titillium Web" w:eastAsia="Times New Roman" w:hAnsi="Titillium Web" w:cs="Times New Roman"/>
          <w:b/>
          <w:bCs/>
          <w:kern w:val="0"/>
          <w:sz w:val="27"/>
          <w:szCs w:val="27"/>
          <w:u w:val="single"/>
          <w:lang w:eastAsia="it-IT"/>
          <w14:ligatures w14:val="none"/>
        </w:rPr>
        <w:t>NON E’ NECESSARIA ALCUNA PRENOTAZIONE</w:t>
      </w:r>
    </w:p>
    <w:p w14:paraId="1E1DA32A" w14:textId="2BCFDF13" w:rsidR="00392FD5" w:rsidRPr="00A16E57" w:rsidRDefault="00392FD5" w:rsidP="00392FD5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800000"/>
          <w:kern w:val="0"/>
          <w:sz w:val="27"/>
          <w:szCs w:val="27"/>
          <w:lang w:eastAsia="it-IT"/>
          <w14:ligatures w14:val="none"/>
        </w:rPr>
        <w:br/>
        <w:t>SABATO 30 novembre 2024</w:t>
      </w:r>
    </w:p>
    <w:p w14:paraId="720944DE" w14:textId="77777777" w:rsidR="00392FD5" w:rsidRPr="00A16E57" w:rsidRDefault="00392FD5" w:rsidP="00392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dalle ore 10,00 alle 13,00</w:t>
      </w: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br/>
        <w:t>Accoglienza dei visitatori da parte dei docenti e degli studenti dell'Istituto. Presentazione dell'offerta formativa: qualifiche professionali triennali e diplomi di istruzione professionali negli indirizzi "Industria e artigianato per il Made in Italy" e "Manutenzione e assistenza tecnica". Visita guidata nei vari laboratori della Scuola e conoscenza delle attività pratiche.</w:t>
      </w:r>
    </w:p>
    <w:p w14:paraId="68A3E4D8" w14:textId="77777777" w:rsidR="00392FD5" w:rsidRPr="00A16E57" w:rsidRDefault="00392FD5" w:rsidP="00392FD5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800000"/>
          <w:kern w:val="0"/>
          <w:sz w:val="27"/>
          <w:szCs w:val="27"/>
          <w:lang w:eastAsia="it-IT"/>
          <w14:ligatures w14:val="none"/>
        </w:rPr>
        <w:t>SABATO 14 dicembre 2024</w:t>
      </w:r>
    </w:p>
    <w:p w14:paraId="728F1765" w14:textId="77777777" w:rsidR="00392FD5" w:rsidRPr="00A16E57" w:rsidRDefault="00392FD5" w:rsidP="00392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dalle ore 14,00 alle 17,00</w:t>
      </w: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br/>
        <w:t>Accoglienza dei visitatori da parte dei docenti e degli studenti dell'Istituto. Presentazione dell'offerta formativa: qualifiche professionali triennali e diplomi di istruzione professionali negli indirizzi "Industria e artigianato per il Made in Italy" e "Manutenzione e assistenza tecnica". Visita guidata nei vari laboratori della Scuola e conoscenza delle attività pratiche.</w:t>
      </w:r>
    </w:p>
    <w:p w14:paraId="7681713A" w14:textId="77777777" w:rsidR="00392FD5" w:rsidRPr="00A16E57" w:rsidRDefault="00392FD5" w:rsidP="00392FD5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800000"/>
          <w:kern w:val="0"/>
          <w:sz w:val="27"/>
          <w:szCs w:val="27"/>
          <w:lang w:eastAsia="it-IT"/>
          <w14:ligatures w14:val="none"/>
        </w:rPr>
        <w:t>SABATO 18 gennaio 2025</w:t>
      </w:r>
    </w:p>
    <w:p w14:paraId="7E4D6288" w14:textId="5619EC0A" w:rsidR="000978E5" w:rsidRDefault="00392FD5" w:rsidP="00191C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30"/>
      </w:pP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dalle 10,00 alle 13,00</w:t>
      </w: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br/>
        <w:t xml:space="preserve">Accoglienza dei visitatori da parte dei docenti e degli studenti dell'Istituto. </w:t>
      </w: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lastRenderedPageBreak/>
        <w:t>Presentazione dell'offerta formativa: qualifiche professionali triennali e diplomi di istruzione professionali negli indirizzi "Industria e artigianato per il Made in Italy" e "Manutenzione e assistenza tecnica". Visita guidata nei vari laboratori della Scuola e conoscenza delle attività pratiche.</w:t>
      </w:r>
    </w:p>
    <w:sectPr w:rsidR="000978E5" w:rsidSect="00392FD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21ED0"/>
    <w:multiLevelType w:val="multilevel"/>
    <w:tmpl w:val="A77A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70BBF"/>
    <w:multiLevelType w:val="multilevel"/>
    <w:tmpl w:val="953E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C3C23"/>
    <w:multiLevelType w:val="multilevel"/>
    <w:tmpl w:val="9C92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515103">
    <w:abstractNumId w:val="0"/>
  </w:num>
  <w:num w:numId="2" w16cid:durableId="1939556365">
    <w:abstractNumId w:val="1"/>
  </w:num>
  <w:num w:numId="3" w16cid:durableId="1679964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D5"/>
    <w:rsid w:val="000978E5"/>
    <w:rsid w:val="00392FD5"/>
    <w:rsid w:val="00447F45"/>
    <w:rsid w:val="004B5D2C"/>
    <w:rsid w:val="00A743A6"/>
    <w:rsid w:val="00A929F0"/>
    <w:rsid w:val="00E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7A10"/>
  <w15:chartTrackingRefBased/>
  <w15:docId w15:val="{2FB029F3-9B43-438C-B3A1-E2FD4CC4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FD5"/>
  </w:style>
  <w:style w:type="paragraph" w:styleId="Titolo1">
    <w:name w:val="heading 1"/>
    <w:basedOn w:val="Normale"/>
    <w:next w:val="Normale"/>
    <w:link w:val="Titolo1Carattere"/>
    <w:uiPriority w:val="9"/>
    <w:qFormat/>
    <w:rsid w:val="00392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2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2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2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2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2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2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2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2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2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2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2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2F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2F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2F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2F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2F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2F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2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2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2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2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2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2F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2F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2F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2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2F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2F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Groppetti</dc:creator>
  <cp:keywords/>
  <dc:description/>
  <cp:lastModifiedBy>Adriana Groppetti</cp:lastModifiedBy>
  <cp:revision>3</cp:revision>
  <dcterms:created xsi:type="dcterms:W3CDTF">2024-10-22T04:48:00Z</dcterms:created>
  <dcterms:modified xsi:type="dcterms:W3CDTF">2024-10-22T04:52:00Z</dcterms:modified>
</cp:coreProperties>
</file>